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9AC" w:rsidRPr="00660237" w:rsidRDefault="00FE59AC" w:rsidP="003F2E91">
      <w:pPr>
        <w:spacing w:beforeLines="20" w:afterLines="20"/>
        <w:ind w:hanging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60237">
        <w:rPr>
          <w:rFonts w:ascii="Times New Roman" w:hAnsi="Times New Roman" w:cs="Times New Roman"/>
          <w:b/>
          <w:sz w:val="28"/>
          <w:szCs w:val="28"/>
        </w:rPr>
        <w:t>М</w:t>
      </w:r>
      <w:r w:rsidRPr="00660237">
        <w:rPr>
          <w:rFonts w:ascii="Times New Roman" w:eastAsia="Times New Roman" w:hAnsi="Times New Roman" w:cs="Times New Roman"/>
          <w:b/>
          <w:sz w:val="28"/>
          <w:szCs w:val="28"/>
        </w:rPr>
        <w:t>униципальное бюджетное общеобразовательное учреждение</w:t>
      </w:r>
    </w:p>
    <w:p w:rsidR="00FE59AC" w:rsidRDefault="00FE59AC" w:rsidP="00FE5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0237">
        <w:rPr>
          <w:rFonts w:ascii="Times New Roman" w:hAnsi="Times New Roman" w:cs="Times New Roman"/>
          <w:b/>
          <w:sz w:val="28"/>
          <w:szCs w:val="28"/>
        </w:rPr>
        <w:t xml:space="preserve">Луначарская </w:t>
      </w:r>
      <w:r w:rsidRPr="00660237">
        <w:rPr>
          <w:rFonts w:ascii="Times New Roman" w:eastAsia="Times New Roman" w:hAnsi="Times New Roman" w:cs="Times New Roman"/>
          <w:b/>
          <w:sz w:val="28"/>
          <w:szCs w:val="28"/>
        </w:rPr>
        <w:t>средняя общеобразовательная</w:t>
      </w:r>
      <w:r w:rsidRPr="00660237">
        <w:rPr>
          <w:rFonts w:ascii="Times New Roman" w:hAnsi="Times New Roman" w:cs="Times New Roman"/>
          <w:b/>
          <w:sz w:val="28"/>
          <w:szCs w:val="28"/>
        </w:rPr>
        <w:t xml:space="preserve"> школа № 8</w:t>
      </w: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FE59AC">
        <w:rPr>
          <w:rFonts w:ascii="Times New Roman" w:hAnsi="Times New Roman" w:cs="Times New Roman"/>
          <w:sz w:val="72"/>
          <w:szCs w:val="72"/>
        </w:rPr>
        <w:t>Выступление на педагогическом совете</w:t>
      </w: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FE59AC">
        <w:rPr>
          <w:rFonts w:ascii="Times New Roman" w:hAnsi="Times New Roman" w:cs="Times New Roman"/>
          <w:sz w:val="72"/>
          <w:szCs w:val="72"/>
        </w:rPr>
        <w:t>Обобщение опыта по теме:</w:t>
      </w:r>
      <w:r w:rsidRPr="00FE59AC">
        <w:rPr>
          <w:rFonts w:ascii="Times New Roman" w:hAnsi="Times New Roman" w:cs="Times New Roman"/>
          <w:b/>
          <w:sz w:val="72"/>
          <w:szCs w:val="72"/>
        </w:rPr>
        <w:t xml:space="preserve"> «</w:t>
      </w:r>
      <w:r w:rsidRPr="00FE59AC">
        <w:rPr>
          <w:rFonts w:ascii="Times New Roman" w:eastAsia="Times New Roman" w:hAnsi="Times New Roman" w:cs="Times New Roman"/>
          <w:b/>
          <w:sz w:val="72"/>
          <w:szCs w:val="72"/>
        </w:rPr>
        <w:t>Использование интерактивных  технологий для активизации  познавательной деятельности младших школьников</w:t>
      </w:r>
      <w:r w:rsidRPr="00FE59AC">
        <w:rPr>
          <w:rFonts w:ascii="Times New Roman" w:hAnsi="Times New Roman" w:cs="Times New Roman"/>
          <w:b/>
          <w:sz w:val="72"/>
          <w:szCs w:val="72"/>
        </w:rPr>
        <w:t>»</w:t>
      </w:r>
    </w:p>
    <w:p w:rsid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Подготовила </w:t>
      </w:r>
    </w:p>
    <w:p w:rsid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 учитель начальных классов</w:t>
      </w:r>
    </w:p>
    <w:p w:rsidR="00FE59AC" w:rsidRP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FE59AC">
        <w:rPr>
          <w:rFonts w:ascii="Times New Roman" w:hAnsi="Times New Roman" w:cs="Times New Roman"/>
          <w:b/>
          <w:sz w:val="32"/>
          <w:szCs w:val="32"/>
        </w:rPr>
        <w:t>Мугулец</w:t>
      </w:r>
      <w:proofErr w:type="spellEnd"/>
      <w:r w:rsidRPr="00FE59AC">
        <w:rPr>
          <w:rFonts w:ascii="Times New Roman" w:hAnsi="Times New Roman" w:cs="Times New Roman"/>
          <w:b/>
          <w:sz w:val="32"/>
          <w:szCs w:val="32"/>
        </w:rPr>
        <w:t xml:space="preserve"> С.В.</w:t>
      </w:r>
    </w:p>
    <w:p w:rsid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59AC">
        <w:rPr>
          <w:rFonts w:ascii="Times New Roman" w:hAnsi="Times New Roman" w:cs="Times New Roman"/>
          <w:sz w:val="28"/>
          <w:szCs w:val="28"/>
        </w:rPr>
        <w:t>декабрь 201</w:t>
      </w:r>
      <w:r w:rsidR="003F2E91">
        <w:rPr>
          <w:rFonts w:ascii="Times New Roman" w:hAnsi="Times New Roman" w:cs="Times New Roman"/>
          <w:sz w:val="28"/>
          <w:szCs w:val="28"/>
        </w:rPr>
        <w:t>7 -2018</w:t>
      </w:r>
      <w:r w:rsidRPr="00FE59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E59AC">
        <w:rPr>
          <w:rFonts w:ascii="Times New Roman" w:hAnsi="Times New Roman" w:cs="Times New Roman"/>
          <w:sz w:val="28"/>
          <w:szCs w:val="28"/>
        </w:rPr>
        <w:t>уч.год</w:t>
      </w:r>
      <w:proofErr w:type="spellEnd"/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1759" w:rsidRDefault="00791759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927951">
        <w:rPr>
          <w:rFonts w:ascii="Times New Roman" w:eastAsia="Times New Roman" w:hAnsi="Times New Roman" w:cs="Times New Roman"/>
          <w:sz w:val="28"/>
          <w:szCs w:val="28"/>
        </w:rPr>
        <w:t xml:space="preserve"> Начальная школа-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принципиально-новый этап в жизни ребёнка: начинается систематическое  обучение в образовательном учреждении, расширяется сфера взаимодействия с окружающим миром, изменяется социальный статус и увеличивается потребность в самовыражении.</w:t>
      </w:r>
    </w:p>
    <w:p w:rsidR="00927951" w:rsidRDefault="000D564E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Однако, современные дети значительно отличаются от тех, для которых создавалась ныне действующая система образования:</w:t>
      </w:r>
    </w:p>
    <w:p w:rsidR="00927951" w:rsidRDefault="00927951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1FD1" w:rsidRPr="0042283C" w:rsidRDefault="00927951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возросла информированность детей;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C1FD1" w:rsidRPr="0042283C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современные дети мало читают. </w:t>
      </w:r>
    </w:p>
    <w:p w:rsidR="006C1FD1" w:rsidRPr="0042283C" w:rsidRDefault="006C1FD1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т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елевидение, фильмы, видео выте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сняют чтение как познавательную деятельность; </w:t>
      </w:r>
    </w:p>
    <w:p w:rsidR="006C1FD1" w:rsidRPr="0042283C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для жизнедеятельности современных детей характерна ограниченность общения со сверстниками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91759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наблюдается явление поляризации детей по уровню умственного и интеллектуального развития.  </w:t>
      </w:r>
    </w:p>
    <w:p w:rsidR="00927951" w:rsidRPr="0042283C" w:rsidRDefault="00927951" w:rsidP="00927951">
      <w:pPr>
        <w:pStyle w:val="a3"/>
        <w:spacing w:line="276" w:lineRule="auto"/>
        <w:ind w:left="57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1F4E" w:rsidRDefault="00AB3ABD" w:rsidP="0042283C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42283C">
        <w:rPr>
          <w:rFonts w:ascii="Times New Roman" w:hAnsi="Times New Roman" w:cs="Times New Roman"/>
          <w:sz w:val="28"/>
          <w:szCs w:val="28"/>
        </w:rPr>
        <w:t>С</w:t>
      </w:r>
      <w:r w:rsidR="00141F4E" w:rsidRPr="0042283C">
        <w:rPr>
          <w:rFonts w:ascii="Times New Roman" w:hAnsi="Times New Roman" w:cs="Times New Roman"/>
          <w:sz w:val="28"/>
          <w:szCs w:val="28"/>
        </w:rPr>
        <w:t>овременный ученик должен комфортно чувствовать себя в новых социальн</w:t>
      </w:r>
      <w:r w:rsidRPr="0042283C">
        <w:rPr>
          <w:rFonts w:ascii="Times New Roman" w:hAnsi="Times New Roman" w:cs="Times New Roman"/>
          <w:sz w:val="28"/>
          <w:szCs w:val="28"/>
        </w:rPr>
        <w:t xml:space="preserve">ых </w:t>
      </w:r>
      <w:r w:rsidR="00141F4E" w:rsidRPr="0042283C">
        <w:rPr>
          <w:rFonts w:ascii="Times New Roman" w:hAnsi="Times New Roman" w:cs="Times New Roman"/>
          <w:sz w:val="28"/>
          <w:szCs w:val="28"/>
        </w:rPr>
        <w:t xml:space="preserve">условиях.  Внимание учителя должно быть направлено на вовлечение каждого школьника в активную познавательную и творческую деятельность. Этого можно добиться, используя новые </w:t>
      </w:r>
      <w:r w:rsidRPr="0042283C">
        <w:rPr>
          <w:rFonts w:ascii="Times New Roman" w:hAnsi="Times New Roman" w:cs="Times New Roman"/>
          <w:sz w:val="28"/>
          <w:szCs w:val="28"/>
        </w:rPr>
        <w:t xml:space="preserve">современные </w:t>
      </w:r>
      <w:r w:rsidR="00141F4E" w:rsidRPr="0042283C">
        <w:rPr>
          <w:rFonts w:ascii="Times New Roman" w:hAnsi="Times New Roman" w:cs="Times New Roman"/>
          <w:sz w:val="28"/>
          <w:szCs w:val="28"/>
        </w:rPr>
        <w:t xml:space="preserve">технологии, </w:t>
      </w:r>
      <w:r w:rsidR="00927951">
        <w:rPr>
          <w:rFonts w:ascii="Times New Roman" w:hAnsi="Times New Roman" w:cs="Times New Roman"/>
          <w:sz w:val="28"/>
          <w:szCs w:val="28"/>
        </w:rPr>
        <w:t>не</w:t>
      </w:r>
      <w:r w:rsidR="00141F4E" w:rsidRPr="0042283C">
        <w:rPr>
          <w:rFonts w:ascii="Times New Roman" w:hAnsi="Times New Roman" w:cs="Times New Roman"/>
          <w:sz w:val="28"/>
          <w:szCs w:val="28"/>
        </w:rPr>
        <w:t>обходимые для активной мыслительной деятельности и разв</w:t>
      </w:r>
      <w:r w:rsidR="00927951">
        <w:rPr>
          <w:rFonts w:ascii="Times New Roman" w:hAnsi="Times New Roman" w:cs="Times New Roman"/>
          <w:sz w:val="28"/>
          <w:szCs w:val="28"/>
        </w:rPr>
        <w:t xml:space="preserve">ития коммуникативности обучающихся. </w:t>
      </w:r>
      <w:r w:rsidR="00141F4E" w:rsidRPr="0042283C">
        <w:rPr>
          <w:rFonts w:ascii="Times New Roman" w:hAnsi="Times New Roman" w:cs="Times New Roman"/>
          <w:sz w:val="28"/>
          <w:szCs w:val="28"/>
        </w:rPr>
        <w:t>Наиболее перспективными, на мой взгляд, являются технологии, связанные с различными формами интерактивного обучения.</w:t>
      </w:r>
    </w:p>
    <w:p w:rsidR="00927951" w:rsidRPr="0042283C" w:rsidRDefault="00927951" w:rsidP="0042283C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AB3ABD" w:rsidRPr="0042283C" w:rsidRDefault="00AB3ABD" w:rsidP="00927951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="006C1FD1" w:rsidRPr="0042283C">
        <w:rPr>
          <w:rFonts w:ascii="Times New Roman" w:hAnsi="Times New Roman" w:cs="Times New Roman"/>
          <w:sz w:val="28"/>
          <w:szCs w:val="28"/>
        </w:rPr>
        <w:t xml:space="preserve">      Выступая на районном методическом объединении, я полно   представила теоретический материал теме: </w:t>
      </w:r>
      <w:r w:rsidRPr="0042283C">
        <w:rPr>
          <w:rFonts w:ascii="Times New Roman" w:hAnsi="Times New Roman" w:cs="Times New Roman"/>
          <w:sz w:val="28"/>
          <w:szCs w:val="28"/>
        </w:rPr>
        <w:t xml:space="preserve"> Что такое интерактивные методы обучения?????????</w:t>
      </w:r>
      <w:r w:rsidR="006C1FD1" w:rsidRPr="0042283C">
        <w:rPr>
          <w:rFonts w:ascii="Times New Roman" w:hAnsi="Times New Roman" w:cs="Times New Roman"/>
          <w:sz w:val="28"/>
          <w:szCs w:val="28"/>
        </w:rPr>
        <w:t xml:space="preserve">  Сейчас я вкратце постараюсь представить полную картину</w:t>
      </w:r>
      <w:r w:rsidR="00927951">
        <w:rPr>
          <w:rFonts w:ascii="Times New Roman" w:hAnsi="Times New Roman" w:cs="Times New Roman"/>
          <w:sz w:val="28"/>
          <w:szCs w:val="28"/>
        </w:rPr>
        <w:t xml:space="preserve">. </w:t>
      </w:r>
      <w:r w:rsidR="006C1FD1" w:rsidRPr="0042283C">
        <w:rPr>
          <w:rFonts w:ascii="Times New Roman" w:hAnsi="Times New Roman" w:cs="Times New Roman"/>
          <w:sz w:val="28"/>
          <w:szCs w:val="28"/>
        </w:rPr>
        <w:t>Итак, м</w:t>
      </w:r>
      <w:r w:rsidR="00AD3ED3" w:rsidRPr="0042283C">
        <w:rPr>
          <w:rFonts w:ascii="Times New Roman" w:hAnsi="Times New Roman" w:cs="Times New Roman"/>
          <w:sz w:val="28"/>
          <w:szCs w:val="28"/>
        </w:rPr>
        <w:t>етоды бывают: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>Пассивные: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где учащиеся выступают в роли “объекта” обучения, который должен усвоить и воспроизвести материал, передаваемый ему учителем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>Активные: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где обучающиеся являются “субъектом” обучения, выполняют творческие задания, вступают в диалог с учителем.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На сегодняшний  день, по моему  мнению, необходимо использовать </w:t>
      </w:r>
      <w:r w:rsidR="00AD3ED3" w:rsidRPr="0042283C">
        <w:rPr>
          <w:rFonts w:ascii="Times New Roman" w:hAnsi="Times New Roman" w:cs="Times New Roman"/>
          <w:bCs/>
          <w:sz w:val="28"/>
          <w:szCs w:val="28"/>
          <w:u w:val="single"/>
        </w:rPr>
        <w:t>и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 xml:space="preserve">нтерактивные  технологии </w:t>
      </w:r>
      <w:r w:rsidR="00AB3ABD" w:rsidRPr="0042283C">
        <w:rPr>
          <w:rFonts w:ascii="Times New Roman" w:hAnsi="Times New Roman" w:cs="Times New Roman"/>
          <w:sz w:val="28"/>
          <w:szCs w:val="28"/>
          <w:u w:val="single"/>
        </w:rPr>
        <w:t>-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 обучение,  построенное на взаимодействии всех участников учебного процесса. Они   соответствуют личностно-ориентированному подходу, так как это коллективное, обучение в сотрудничестве,</w:t>
      </w:r>
      <w:r>
        <w:rPr>
          <w:rFonts w:ascii="Times New Roman" w:hAnsi="Times New Roman" w:cs="Times New Roman"/>
          <w:sz w:val="28"/>
          <w:szCs w:val="28"/>
        </w:rPr>
        <w:t xml:space="preserve"> и  при его реализации   все обучающиеся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вовлекаются в процесс познания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B3ABD" w:rsidRPr="0042283C" w:rsidRDefault="00927951" w:rsidP="0092795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>СЛАЙД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и поэтому    проблема над которой  я работаю :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Использование интерактивных  технологий для активизации  познавательной деятельности младших школьников.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Актуальность темы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в том, что традиционная система обучения поощряет некоторых и теряет многих. Новая же модель привлекает  всех детей для совместной работы, мотивирует их за счет возможности активного общения и взаимодействия с ровесниками. Когда дети работают вместе, они формируют навыки, необходимые для самостоятельной жизни: умение активно слушать, вместе решать проблему, 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принимать решения,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отвечать за принятые решения; брать на себя ответственность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 анализировать материал,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главное -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избегать конфликтов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Интерактивное обучение – специальная форма организации познавательной деятельности  цель, которой создание комфортных условий обучения, при которых каждый </w:t>
      </w:r>
      <w:r>
        <w:rPr>
          <w:rFonts w:ascii="Times New Roman" w:eastAsia="Times New Roman" w:hAnsi="Times New Roman" w:cs="Times New Roman"/>
          <w:sz w:val="28"/>
          <w:szCs w:val="28"/>
        </w:rPr>
        <w:t>обучаю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щийся чувствует свою успешность.</w:t>
      </w:r>
    </w:p>
    <w:p w:rsidR="006C1FD1" w:rsidRPr="0042283C" w:rsidRDefault="006C1FD1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Оно способствует:</w:t>
      </w:r>
    </w:p>
    <w:p w:rsidR="006C1FD1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формированию навыков и умений как предметных, так и общеучебных, в соответствии с требованиями ФГОС;</w:t>
      </w:r>
    </w:p>
    <w:p w:rsidR="006C1FD1" w:rsidRPr="0042283C" w:rsidRDefault="006C1FD1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выработке жизненных ценностей;</w:t>
      </w:r>
    </w:p>
    <w:p w:rsidR="006C1FD1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созданию атмосферы сотрудничества;</w:t>
      </w:r>
      <w:r w:rsidR="006C1FD1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3ABD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развитие коммуникативных умений.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Если в традиционной системе целью обучения является усвоение знаний, то в системе интерактивного обучения – общее развитие школьников, т.е. развитие ума, воли и чувств, что, в конечном счёте, направлено </w:t>
      </w:r>
      <w:r>
        <w:rPr>
          <w:rFonts w:ascii="Times New Roman" w:hAnsi="Times New Roman" w:cs="Times New Roman"/>
          <w:sz w:val="28"/>
          <w:szCs w:val="28"/>
        </w:rPr>
        <w:t xml:space="preserve">повторюсь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на развитие коммуникативных компетенций </w:t>
      </w:r>
      <w:r>
        <w:rPr>
          <w:rFonts w:ascii="Times New Roman" w:hAnsi="Times New Roman" w:cs="Times New Roman"/>
          <w:sz w:val="28"/>
          <w:szCs w:val="28"/>
        </w:rPr>
        <w:t>обучаю</w:t>
      </w:r>
      <w:r w:rsidR="00AB3ABD" w:rsidRPr="0042283C">
        <w:rPr>
          <w:rFonts w:ascii="Times New Roman" w:hAnsi="Times New Roman" w:cs="Times New Roman"/>
          <w:sz w:val="28"/>
          <w:szCs w:val="28"/>
        </w:rPr>
        <w:t>щихся.</w:t>
      </w:r>
    </w:p>
    <w:p w:rsidR="00AB3ABD" w:rsidRPr="0042283C" w:rsidRDefault="00AB3ABD" w:rsidP="00422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B3ABD" w:rsidRPr="0042283C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     Применяя  интерактивные формы и методы обучения, я ставлю перед собой ряд важнейших образовательных целей: </w:t>
      </w:r>
    </w:p>
    <w:p w:rsidR="00A108B8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- стимулировать мотивацию и интерес в области изучаемых предметов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B3ABD" w:rsidRPr="0042283C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- повышать уровень активности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самостоятельности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обуч</w:t>
      </w:r>
      <w:r w:rsidR="00F776B1" w:rsidRPr="0042283C">
        <w:rPr>
          <w:rFonts w:ascii="Times New Roman" w:hAnsi="Times New Roman" w:cs="Times New Roman"/>
          <w:sz w:val="28"/>
          <w:szCs w:val="28"/>
        </w:rPr>
        <w:t>ающихся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B3ABD" w:rsidRPr="0042283C" w:rsidRDefault="00A108B8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развивать навыки анализа, критичности мышления, взаимодействия, коммуникации;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К интерактивным методам обучения относят:</w:t>
      </w:r>
      <w:r w:rsidR="00A108B8" w:rsidRPr="00A108B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A108B8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работу в парах,  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работу в малых группах,  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раз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личные ролевые (деловые) игры, Без игры в нач. школе нельзя обойтись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дискуссию,  и многие другие.</w:t>
      </w:r>
    </w:p>
    <w:p w:rsidR="006C1FD1" w:rsidRPr="0042283C" w:rsidRDefault="00F776B1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Что касается урока: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Урок должен быть эмоциональный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ритм урока должен быть оптимальным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Полный контакт учителя и </w:t>
      </w:r>
      <w:r w:rsidR="00A108B8">
        <w:rPr>
          <w:rFonts w:ascii="Times New Roman" w:hAnsi="Times New Roman" w:cs="Times New Roman"/>
          <w:sz w:val="28"/>
          <w:szCs w:val="28"/>
        </w:rPr>
        <w:t>обу</w:t>
      </w:r>
      <w:r w:rsidRPr="0042283C">
        <w:rPr>
          <w:rFonts w:ascii="Times New Roman" w:hAnsi="Times New Roman" w:cs="Times New Roman"/>
          <w:sz w:val="28"/>
          <w:szCs w:val="28"/>
        </w:rPr>
        <w:t xml:space="preserve">щихся.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Атмосфера доброжелательности и активного творческого труда. </w:t>
      </w:r>
    </w:p>
    <w:p w:rsidR="004A20A8" w:rsidRPr="0042283C" w:rsidRDefault="00A108B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Частая  с</w:t>
      </w:r>
      <w:r w:rsidR="004A20A8" w:rsidRPr="0042283C">
        <w:rPr>
          <w:rFonts w:ascii="Times New Roman" w:hAnsi="Times New Roman" w:cs="Times New Roman"/>
          <w:sz w:val="28"/>
          <w:szCs w:val="28"/>
        </w:rPr>
        <w:t xml:space="preserve">мена видов деятельности </w:t>
      </w:r>
    </w:p>
    <w:p w:rsidR="004A20A8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Обеспечение активного учения каждого ученика. </w:t>
      </w:r>
    </w:p>
    <w:p w:rsidR="00A108B8" w:rsidRPr="0042283C" w:rsidRDefault="00A108B8" w:rsidP="00A108B8">
      <w:pPr>
        <w:autoSpaceDN w:val="0"/>
        <w:spacing w:after="0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F776B1" w:rsidRPr="0042283C" w:rsidRDefault="00F776B1" w:rsidP="0042283C">
      <w:pPr>
        <w:autoSpaceDN w:val="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  </w:t>
      </w:r>
      <w:r w:rsidR="00A108B8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8B8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108B8"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hAnsi="Times New Roman" w:cs="Times New Roman"/>
          <w:sz w:val="28"/>
          <w:szCs w:val="28"/>
        </w:rPr>
        <w:t>В ноябре я показывала мастер-класс на районном методическом объединении в Войновской школе  по теме:</w:t>
      </w:r>
      <w:r w:rsidRPr="0042283C">
        <w:rPr>
          <w:rFonts w:ascii="Times New Roman" w:eastAsia="+mj-ea" w:hAnsi="Times New Roman" w:cs="Times New Roman"/>
          <w:b/>
          <w:bCs/>
          <w:i/>
          <w:iCs/>
          <w:shadow/>
          <w:color w:val="002060"/>
          <w:spacing w:val="10"/>
          <w:kern w:val="24"/>
          <w:position w:val="1"/>
          <w:sz w:val="28"/>
          <w:szCs w:val="28"/>
        </w:rPr>
        <w:t xml:space="preserve"> </w:t>
      </w:r>
      <w:r w:rsidRPr="0042283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ИСПОЛЬЗОВАНИЕ АКТИВНЫХ МЕТОДОВ ОБУЧЕНИЯ НА РАЗЛИЧНЫХ ЭТАПАХ УРОКА В НАЧАЛЬНОЙ ШКОЛЕ. </w:t>
      </w:r>
    </w:p>
    <w:p w:rsidR="00F776B1" w:rsidRPr="0042283C" w:rsidRDefault="00F776B1" w:rsidP="0042283C">
      <w:pPr>
        <w:autoSpaceDN w:val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   Я постаралась донести до коллег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, как я применяю </w:t>
      </w:r>
      <w:r w:rsidR="00A108B8">
        <w:rPr>
          <w:rFonts w:ascii="Times New Roman" w:hAnsi="Times New Roman" w:cs="Times New Roman"/>
          <w:bCs/>
          <w:iCs/>
          <w:sz w:val="28"/>
          <w:szCs w:val="28"/>
        </w:rPr>
        <w:t xml:space="preserve">эти 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946AEE" w:rsidRPr="0042283C">
        <w:rPr>
          <w:rFonts w:ascii="Times New Roman" w:hAnsi="Times New Roman" w:cs="Times New Roman"/>
          <w:bCs/>
          <w:iCs/>
          <w:sz w:val="28"/>
          <w:szCs w:val="28"/>
        </w:rPr>
        <w:t>м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етоды </w:t>
      </w:r>
      <w:r w:rsidR="00A108B8">
        <w:rPr>
          <w:rFonts w:ascii="Times New Roman" w:hAnsi="Times New Roman" w:cs="Times New Roman"/>
          <w:bCs/>
          <w:iCs/>
          <w:sz w:val="28"/>
          <w:szCs w:val="28"/>
        </w:rPr>
        <w:t xml:space="preserve">, приемы 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>на разных этапах урока</w:t>
      </w:r>
      <w:r w:rsidR="00946AEE" w:rsidRPr="0042283C">
        <w:rPr>
          <w:rFonts w:ascii="Times New Roman" w:hAnsi="Times New Roman" w:cs="Times New Roman"/>
          <w:bCs/>
          <w:iCs/>
          <w:sz w:val="28"/>
          <w:szCs w:val="28"/>
        </w:rPr>
        <w:t>. Вкратце пройдусь по слайдам.</w:t>
      </w:r>
    </w:p>
    <w:p w:rsidR="003A7598" w:rsidRPr="0042283C" w:rsidRDefault="00A108B8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На этапе эмоционального настроя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>, предложила поздороваться глазами,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а так же используя шуточное приветствие.     Результат этого -  положительный настрой на работу, установление контакта между участниками.</w:t>
      </w:r>
    </w:p>
    <w:p w:rsidR="00FE59AC" w:rsidRDefault="00A108B8" w:rsidP="00FE59AC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 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Для развития  сам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ооценки  использовала   метод 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ФРУКТОВЫЙ САД</w:t>
      </w:r>
      <w:r w:rsidR="003A7598" w:rsidRPr="00A108B8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3A7598" w:rsidRPr="0042283C" w:rsidRDefault="00FE59AC" w:rsidP="00FE59AC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Я раздала яблоки и лимоны, где участники писали свои ожидания от мастер-класса  и опасения.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Применяя этот метод на уроке,  е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>сли я соберу яблоки и лимоны, где на каждом  указаны Ф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И,  это  позволит лучше понять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класс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в целом и   каждого ученика в отдельности, что  обеспечит личностно-ориентированный подход. </w:t>
      </w:r>
    </w:p>
    <w:p w:rsidR="00B572A5" w:rsidRDefault="003A7598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108B8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При  </w:t>
      </w:r>
      <w:r w:rsidRPr="00A108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108B8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«Составлении кластера»,</w:t>
      </w:r>
      <w:r w:rsidRPr="0042283C">
        <w:rPr>
          <w:rFonts w:ascii="Times New Roman" w:hAnsi="Times New Roman" w:cs="Times New Roman"/>
          <w:sz w:val="28"/>
          <w:szCs w:val="28"/>
        </w:rPr>
        <w:t xml:space="preserve"> который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может быть использован на  разных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уроках и на разных 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этапах урока.</w:t>
      </w:r>
      <w:r w:rsidRPr="0042283C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="00946AEE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Например на уроке русского языка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>м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оя задача помочь  </w:t>
      </w:r>
      <w:r w:rsidRPr="00A108B8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систематизировать</w:t>
      </w:r>
      <w:r w:rsidRPr="00A108B8">
        <w:rPr>
          <w:rFonts w:ascii="Times New Roman" w:eastAsia="Times New Roman" w:hAnsi="Times New Roman" w:cs="Times New Roman"/>
          <w:sz w:val="28"/>
          <w:szCs w:val="28"/>
        </w:rPr>
        <w:t xml:space="preserve"> имеющиеся</w:t>
      </w:r>
      <w:r w:rsidRPr="00A108B8">
        <w:rPr>
          <w:rFonts w:ascii="Times New Roman" w:hAnsi="Times New Roman" w:cs="Times New Roman"/>
          <w:sz w:val="28"/>
          <w:szCs w:val="28"/>
        </w:rPr>
        <w:t xml:space="preserve"> </w:t>
      </w:r>
      <w:r w:rsidRPr="00A108B8">
        <w:rPr>
          <w:rFonts w:ascii="Times New Roman" w:eastAsia="Times New Roman" w:hAnsi="Times New Roman" w:cs="Times New Roman"/>
          <w:sz w:val="28"/>
          <w:szCs w:val="28"/>
        </w:rPr>
        <w:t xml:space="preserve">знания по заданной  проблеме и дополнить их новыми. 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1 класс  Звуки речи. </w:t>
      </w:r>
      <w:r w:rsidR="00B572A5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B572A5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( у детей полная картина  о Звуках речи)</w:t>
      </w:r>
    </w:p>
    <w:p w:rsidR="003A7598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>3 класс  Пользуясь таким уже готовым кластером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который дополнялся учащимися на уроках по мере изучения темы «имя существительное»,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ученик  может дать характеристику существительному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. </w:t>
      </w:r>
      <w:r w:rsidR="003A7598" w:rsidRPr="00A108B8">
        <w:rPr>
          <w:rFonts w:ascii="Times New Roman" w:eastAsia="Times New Roman" w:hAnsi="Times New Roman" w:cs="Times New Roman"/>
          <w:sz w:val="28"/>
          <w:szCs w:val="28"/>
        </w:rPr>
        <w:t>Он  применяется при работе в группах.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46AEE" w:rsidRPr="00A108B8">
        <w:rPr>
          <w:rFonts w:ascii="Times New Roman" w:eastAsia="Calibri" w:hAnsi="Times New Roman" w:cs="Times New Roman"/>
          <w:sz w:val="28"/>
          <w:szCs w:val="28"/>
        </w:rPr>
        <w:t>Этот  метод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 xml:space="preserve"> обучения ставят ученика в новую позицию, когда он пе</w:t>
      </w:r>
      <w:r w:rsidR="003A7598" w:rsidRPr="00A108B8">
        <w:rPr>
          <w:rFonts w:ascii="Times New Roman" w:hAnsi="Times New Roman" w:cs="Times New Roman"/>
          <w:sz w:val="28"/>
          <w:szCs w:val="28"/>
        </w:rPr>
        <w:t xml:space="preserve">рестаёт быть пассивным 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>и  становится активным участником образовательного</w:t>
      </w:r>
      <w:r w:rsidR="003A7598" w:rsidRPr="0042283C">
        <w:rPr>
          <w:rFonts w:ascii="Times New Roman" w:eastAsia="Calibri" w:hAnsi="Times New Roman" w:cs="Times New Roman"/>
          <w:sz w:val="28"/>
          <w:szCs w:val="28"/>
        </w:rPr>
        <w:t xml:space="preserve"> процесса. </w:t>
      </w:r>
    </w:p>
    <w:p w:rsidR="003A7598" w:rsidRDefault="003A7598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B572A5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Следующий метод « </w:t>
      </w:r>
      <w:r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>Инсерт» или «Пометки на полях».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Он  позволяет   ученику отслеживать свое понимание прочитанного задания или  текста.  Учеников надо познакомить с  </w:t>
      </w:r>
      <w:r w:rsidRPr="0042283C">
        <w:rPr>
          <w:rFonts w:ascii="Times New Roman" w:eastAsia="Times New Roman" w:hAnsi="Times New Roman" w:cs="Times New Roman"/>
          <w:color w:val="007F00"/>
          <w:sz w:val="28"/>
          <w:szCs w:val="28"/>
        </w:rPr>
        <w:t xml:space="preserve">маркировочными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знаками и предложить им по мере чтения ставить их карандашом на полях статьи учебника или специально подобранного  текста, как это сделали мы</w:t>
      </w:r>
      <w:r w:rsidR="00B572A5">
        <w:rPr>
          <w:rFonts w:ascii="Times New Roman" w:eastAsia="Times New Roman" w:hAnsi="Times New Roman" w:cs="Times New Roman"/>
          <w:sz w:val="28"/>
          <w:szCs w:val="28"/>
        </w:rPr>
        <w:t xml:space="preserve"> на мастер-классе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72A5">
        <w:rPr>
          <w:rFonts w:ascii="Times New Roman" w:eastAsia="Times New Roman" w:hAnsi="Times New Roman" w:cs="Times New Roman"/>
          <w:sz w:val="28"/>
          <w:szCs w:val="28"/>
        </w:rPr>
        <w:t xml:space="preserve"> (Показать текст с пометками)</w:t>
      </w:r>
    </w:p>
    <w:p w:rsidR="0005166C" w:rsidRPr="0042283C" w:rsidRDefault="00B572A5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Я применяю этот метод особенно на уроках окружающего мира.</w:t>
      </w:r>
    </w:p>
    <w:p w:rsidR="003A7598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 </w:t>
      </w:r>
      <w:r w:rsidR="00946AEE" w:rsidRPr="00B572A5">
        <w:rPr>
          <w:rFonts w:ascii="Times New Roman" w:eastAsia="Times New Roman" w:hAnsi="Times New Roman" w:cs="Times New Roman"/>
          <w:b/>
          <w:sz w:val="28"/>
          <w:szCs w:val="28"/>
        </w:rPr>
        <w:t>Затем я испорльзовала одну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 из возможных</w:t>
      </w:r>
      <w:r w:rsidR="003A7598"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форм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контроля эффективности</w:t>
      </w:r>
      <w:r w:rsidR="003A7598"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чтения с пометками</w:t>
      </w:r>
      <w:r w:rsidR="00946AEE"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составление маркировочной таблицы. В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lastRenderedPageBreak/>
        <w:t>ней три колонки</w:t>
      </w:r>
      <w:r w:rsidR="003A7598" w:rsidRPr="00B572A5">
        <w:rPr>
          <w:rFonts w:ascii="Times New Roman" w:eastAsia="Times New Roman" w:hAnsi="Times New Roman" w:cs="Times New Roman"/>
          <w:i/>
          <w:color w:val="007F00"/>
          <w:sz w:val="32"/>
          <w:szCs w:val="32"/>
        </w:rPr>
        <w:t>,</w:t>
      </w:r>
      <w:r w:rsidR="003A7598" w:rsidRPr="00B572A5">
        <w:rPr>
          <w:rFonts w:ascii="Times New Roman" w:eastAsia="Times New Roman" w:hAnsi="Times New Roman" w:cs="Times New Roman"/>
          <w:i/>
          <w:sz w:val="32"/>
          <w:szCs w:val="32"/>
        </w:rPr>
        <w:t xml:space="preserve"> знаю, узнал новое, хочу узнать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подробнее (ЗУХ). Её лучше использовать при работе с текстом большого объёма на этапе самостоятельной работы учащихся.</w:t>
      </w:r>
    </w:p>
    <w:p w:rsidR="003A7598" w:rsidRDefault="003A7598" w:rsidP="0042283C">
      <w:pPr>
        <w:pStyle w:val="a3"/>
        <w:spacing w:line="276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Сейчас уделяется большое внимание здоровье сберегающим технологиям,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поэтому нельзя забывать </w:t>
      </w:r>
      <w:r w:rsidRPr="0042283C">
        <w:rPr>
          <w:rFonts w:ascii="Times New Roman" w:hAnsi="Times New Roman" w:cs="Times New Roman"/>
          <w:sz w:val="28"/>
          <w:szCs w:val="28"/>
        </w:rPr>
        <w:t xml:space="preserve"> о </w:t>
      </w:r>
      <w:r w:rsidR="00946AEE" w:rsidRPr="0042283C">
        <w:rPr>
          <w:rFonts w:ascii="Times New Roman" w:hAnsi="Times New Roman" w:cs="Times New Roman"/>
          <w:sz w:val="28"/>
          <w:szCs w:val="28"/>
        </w:rPr>
        <w:t xml:space="preserve">физминутках </w:t>
      </w:r>
      <w:r w:rsidRPr="0042283C">
        <w:rPr>
          <w:rFonts w:ascii="Times New Roman" w:hAnsi="Times New Roman" w:cs="Times New Roman"/>
          <w:sz w:val="28"/>
          <w:szCs w:val="28"/>
        </w:rPr>
        <w:t xml:space="preserve"> на уроке. Ведь иногда нескольких минут достаточно, чтобы встряхнуться, весело и активно расслабиться и восстановить энергию. </w:t>
      </w:r>
      <w:r w:rsidR="00B572A5">
        <w:rPr>
          <w:rFonts w:ascii="Times New Roman" w:hAnsi="Times New Roman" w:cs="Times New Roman"/>
          <w:sz w:val="28"/>
          <w:szCs w:val="28"/>
        </w:rPr>
        <w:t>Советовала психолог упражнение «поймай солнышко»  снимает напряжение мышщ и эмоциональное.</w:t>
      </w:r>
      <w:r w:rsidR="0005166C">
        <w:rPr>
          <w:rFonts w:ascii="Times New Roman" w:hAnsi="Times New Roman" w:cs="Times New Roman"/>
          <w:sz w:val="28"/>
          <w:szCs w:val="28"/>
        </w:rPr>
        <w:t>(</w:t>
      </w:r>
      <w:r w:rsidR="00B572A5">
        <w:rPr>
          <w:rFonts w:ascii="Times New Roman" w:hAnsi="Times New Roman" w:cs="Times New Roman"/>
          <w:sz w:val="28"/>
          <w:szCs w:val="28"/>
        </w:rPr>
        <w:t xml:space="preserve">   Я  п</w:t>
      </w:r>
      <w:r w:rsidR="0005166C">
        <w:rPr>
          <w:rFonts w:ascii="Times New Roman" w:hAnsi="Times New Roman" w:cs="Times New Roman"/>
          <w:sz w:val="28"/>
          <w:szCs w:val="28"/>
        </w:rPr>
        <w:t xml:space="preserve">редлагала физминутку Четыре стихии     (Вода воздух огонь земля) выполняли движения </w:t>
      </w:r>
    </w:p>
    <w:p w:rsidR="00B572A5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3A7598" w:rsidRPr="0042283C" w:rsidRDefault="00B572A5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>На  э</w:t>
      </w:r>
      <w:r w:rsidR="00946AEE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тапе обобщения знаний использовала 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приём синквейн</w:t>
      </w:r>
      <w:r w:rsidR="003A7598" w:rsidRPr="00B572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  Это форма свободного творчества,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НО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 определенным правилам</w:t>
      </w:r>
      <w:r w:rsidR="003A7598" w:rsidRPr="0042283C">
        <w:rPr>
          <w:rFonts w:ascii="Times New Roman" w:eastAsia="Times New Roman" w:hAnsi="Times New Roman" w:cs="Times New Roman"/>
          <w:color w:val="007F00"/>
          <w:sz w:val="28"/>
          <w:szCs w:val="28"/>
        </w:rPr>
        <w:t>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Сначала познакомила с ними . (к слову ДОРОГА) 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Этот метод удобно применять по всем предметам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Используя его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мы  достигаем систематизации и конкретизации знаний и  обогащаем  словарный  запас детей.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Пользуясь правилами составления синквейна </w:t>
      </w:r>
      <w:r w:rsidR="0005166C">
        <w:rPr>
          <w:rFonts w:ascii="Times New Roman" w:eastAsia="Times New Roman" w:hAnsi="Times New Roman" w:cs="Times New Roman"/>
          <w:sz w:val="28"/>
          <w:szCs w:val="28"/>
        </w:rPr>
        <w:t xml:space="preserve"> ( со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05166C">
        <w:rPr>
          <w:rFonts w:ascii="Times New Roman" w:eastAsia="Times New Roman" w:hAnsi="Times New Roman" w:cs="Times New Roman"/>
          <w:sz w:val="28"/>
          <w:szCs w:val="28"/>
        </w:rPr>
        <w:t>тавили синквей  где ключевое слово было Илья Муромец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 что у нас получилось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3A7598" w:rsidRPr="0042283C" w:rsidRDefault="003A7598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42283C">
        <w:rPr>
          <w:rFonts w:ascii="Times New Roman" w:hAnsi="Times New Roman" w:cs="Times New Roman"/>
          <w:b/>
          <w:sz w:val="28"/>
          <w:szCs w:val="28"/>
        </w:rPr>
        <w:t xml:space="preserve">Заключительный этап урока: Рефлексия. Мы подвели итоги 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>используя метод «Фруктовый сад»,</w:t>
      </w:r>
      <w:r w:rsidR="004D4466" w:rsidRPr="004D446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вспомнили, какие ожидания и опасения были у нас в начале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Определи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ли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для себя, оправдались ли они.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Пользуясь правилом составления 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синквейна,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составили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 правилам синквейн 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к понятию Интерактивные методы обучения. Вот что у нас получилось.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946AEE" w:rsidRPr="0042283C" w:rsidRDefault="00FE59AC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Самым эффективным средством в реализации моей проблемы является использование компьютерных технологий.  </w:t>
      </w:r>
    </w:p>
    <w:p w:rsidR="0042283C" w:rsidRPr="0042283C" w:rsidRDefault="004D4466" w:rsidP="004228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Английская пословица гласит:  «Я услышал – и забыл, я увидел – и запомнил». А  у нас говорят, лучше один раз увидеть,  чем сто раз услышать… </w:t>
      </w:r>
    </w:p>
    <w:p w:rsidR="00946AEE" w:rsidRPr="000D564E" w:rsidRDefault="0042283C" w:rsidP="000D564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Задача учителя состоит в том, чтобы заинтересовать детей своим предметом, привлечь внимание учеников, чтобы они захотели получать предложенные им знания и учились добывать их сами. Уроки с использованием ИКТ стали привычными </w:t>
      </w:r>
      <w:r w:rsidR="004D4466">
        <w:rPr>
          <w:rFonts w:ascii="Times New Roman" w:hAnsi="Times New Roman" w:cs="Times New Roman"/>
          <w:sz w:val="28"/>
          <w:szCs w:val="28"/>
        </w:rPr>
        <w:t xml:space="preserve">для обучающихся  </w:t>
      </w:r>
      <w:r w:rsidRPr="0042283C">
        <w:rPr>
          <w:rFonts w:ascii="Times New Roman" w:hAnsi="Times New Roman" w:cs="Times New Roman"/>
          <w:sz w:val="28"/>
          <w:szCs w:val="28"/>
        </w:rPr>
        <w:t>, а для меня стали нормой работы.</w:t>
      </w:r>
    </w:p>
    <w:p w:rsidR="004D4466" w:rsidRPr="0042283C" w:rsidRDefault="0042283C" w:rsidP="001F62D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>Вы знаете что к</w:t>
      </w:r>
      <w:r w:rsidR="00946AEE" w:rsidRPr="0042283C">
        <w:rPr>
          <w:rFonts w:ascii="Times New Roman" w:hAnsi="Times New Roman" w:cs="Times New Roman"/>
          <w:sz w:val="28"/>
          <w:szCs w:val="28"/>
        </w:rPr>
        <w:t xml:space="preserve">омпьютер,   мультимедийное оборудование является одним из эффективных технических средств, при помощи которого можно существенно разнообразить и активизировать процесс обучения. Уроки с использованием компьютерных технологий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особенно актуальны в начальной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школе.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2283C" w:rsidRDefault="0005166C" w:rsidP="000D564E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Учитывая это, я при составлении плана урока предусматриваю</w:t>
      </w:r>
      <w:r w:rsidR="0042283C" w:rsidRPr="0042283C">
        <w:rPr>
          <w:rFonts w:ascii="Times New Roman" w:eastAsia="Times New Roman" w:hAnsi="Times New Roman" w:cs="Times New Roman"/>
          <w:sz w:val="28"/>
          <w:szCs w:val="28"/>
        </w:rPr>
        <w:t xml:space="preserve"> момент, когда 2-3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учащихся могут выполнять индивидуальные задания на компьютере. 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Часто использую тренажёры.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Наиболее удобно организовать это во время фронтального опроса, устного счета, словарной работы,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закрепление ранее пройденного материала.</w:t>
      </w:r>
      <w:r w:rsidR="0042283C" w:rsidRPr="0042283C">
        <w:rPr>
          <w:rFonts w:ascii="Times New Roman" w:hAnsi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.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В группах дети учатся высказывать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lastRenderedPageBreak/>
        <w:t>свою точку зрения, уважительно относиться к мнению другого, подчинять свою точку зрения мнению товарищей (коммуникативная компетенция).</w:t>
      </w:r>
    </w:p>
    <w:p w:rsidR="001F62DB" w:rsidRPr="004D4466" w:rsidRDefault="001F62DB" w:rsidP="000D564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46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D4466" w:rsidRPr="004D446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4D4466">
        <w:rPr>
          <w:rFonts w:ascii="Times New Roman" w:eastAsia="Times New Roman" w:hAnsi="Times New Roman" w:cs="Times New Roman"/>
          <w:sz w:val="28"/>
          <w:szCs w:val="28"/>
        </w:rPr>
        <w:t xml:space="preserve"> Маленький фрагмент урока чтения, вот недавно мы  изучали произведение</w:t>
      </w:r>
      <w:r w:rsidRPr="004D4466">
        <w:rPr>
          <w:rFonts w:ascii="Times New Roman" w:hAnsi="Times New Roman" w:cs="Times New Roman"/>
          <w:sz w:val="28"/>
          <w:szCs w:val="28"/>
        </w:rPr>
        <w:t xml:space="preserve"> Ивана Сергеевича Соколова-Микитова  “Листопадничек”.</w:t>
      </w:r>
    </w:p>
    <w:p w:rsidR="001F62DB" w:rsidRPr="004D4466" w:rsidRDefault="004D4466" w:rsidP="0042283C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46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 </w:t>
      </w:r>
      <w:r w:rsidR="001F62DB" w:rsidRPr="004D4466">
        <w:rPr>
          <w:rFonts w:ascii="Times New Roman" w:hAnsi="Times New Roman" w:cs="Times New Roman"/>
          <w:i/>
          <w:sz w:val="28"/>
          <w:szCs w:val="28"/>
        </w:rPr>
        <w:t>На этапе закрепления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sz w:val="28"/>
          <w:szCs w:val="28"/>
        </w:rPr>
        <w:t>…………..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РАБОТА в ПАРАХ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(выборочное чтение)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составление синквейна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 о   зайчике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Обобщение образа персонажа</w:t>
      </w:r>
      <w:r>
        <w:rPr>
          <w:rFonts w:ascii="Times New Roman" w:hAnsi="Times New Roman" w:cs="Times New Roman"/>
          <w:sz w:val="28"/>
          <w:szCs w:val="28"/>
        </w:rPr>
        <w:t xml:space="preserve">.    </w:t>
      </w:r>
      <w:r w:rsidR="001F62DB" w:rsidRPr="004D4466">
        <w:rPr>
          <w:rFonts w:ascii="Times New Roman" w:hAnsi="Times New Roman" w:cs="Times New Roman"/>
          <w:i/>
          <w:sz w:val="28"/>
          <w:szCs w:val="28"/>
        </w:rPr>
        <w:t>На этапе рефлексии</w:t>
      </w:r>
      <w:r w:rsidR="001F62DB" w:rsidRPr="004D4466">
        <w:rPr>
          <w:rFonts w:ascii="Times New Roman" w:hAnsi="Times New Roman" w:cs="Times New Roman"/>
          <w:sz w:val="28"/>
          <w:szCs w:val="28"/>
        </w:rPr>
        <w:t>, подведения итогов (</w:t>
      </w:r>
      <w:r>
        <w:rPr>
          <w:rFonts w:ascii="Times New Roman" w:hAnsi="Times New Roman" w:cs="Times New Roman"/>
          <w:sz w:val="28"/>
          <w:szCs w:val="28"/>
        </w:rPr>
        <w:t xml:space="preserve">упражнение 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ПРОДОЛЖИ ПРЕДЛОЖЕНИЯ</w:t>
      </w:r>
      <w:r w:rsidR="001F62DB" w:rsidRPr="004D4466">
        <w:rPr>
          <w:rFonts w:ascii="Times New Roman" w:hAnsi="Times New Roman" w:cs="Times New Roman"/>
          <w:sz w:val="28"/>
          <w:szCs w:val="28"/>
        </w:rPr>
        <w:t>….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42283C" w:rsidRPr="000D564E" w:rsidRDefault="001F62DB" w:rsidP="0042283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4466">
        <w:rPr>
          <w:rFonts w:ascii="Times New Roman" w:hAnsi="Times New Roman" w:cs="Times New Roman"/>
          <w:b/>
          <w:sz w:val="28"/>
          <w:szCs w:val="28"/>
        </w:rPr>
        <w:t>Творческое домашнее задание (найти рисунки и  продолжения рассказа)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0D56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46AEE" w:rsidRDefault="001F62DB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Я считаю, что работая только 3-й год в начальной школе мне подводить итоги и делать выводы еще рано. Я планирую продолжить активно работать по своей проблеме. Чтобы явно представить свои результаты на выпускниках  начальной школы. </w:t>
      </w:r>
    </w:p>
    <w:p w:rsidR="00106956" w:rsidRDefault="00FA6DC3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Всё же  я сейчас стараюсь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как можно активно привлекать детей к уча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>тию в олимпиадах, конкурсах. На сегодня 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нас есть победы  и во Всероссийских олимпиадах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и в районных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конкурсах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. Всё 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фиксир</w:t>
      </w:r>
      <w:r>
        <w:rPr>
          <w:rFonts w:ascii="Times New Roman" w:eastAsia="Times New Roman" w:hAnsi="Times New Roman" w:cs="Times New Roman"/>
          <w:sz w:val="28"/>
          <w:szCs w:val="28"/>
        </w:rPr>
        <w:t>ую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своём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электронном портфолио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A6D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283C" w:rsidRDefault="00F60F9D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D4466">
        <w:rPr>
          <w:rFonts w:ascii="Times New Roman" w:hAnsi="Times New Roman" w:cs="Times New Roman"/>
          <w:sz w:val="28"/>
          <w:szCs w:val="28"/>
        </w:rPr>
        <w:t xml:space="preserve">Мы учимся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по новым стандартам</w:t>
      </w:r>
      <w:r w:rsidR="004D4466">
        <w:rPr>
          <w:rFonts w:ascii="Times New Roman" w:hAnsi="Times New Roman" w:cs="Times New Roman"/>
          <w:sz w:val="28"/>
          <w:szCs w:val="28"/>
        </w:rPr>
        <w:t xml:space="preserve">.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Но уже сейчас я могу с уверенностью сказать: мои </w:t>
      </w:r>
      <w:r w:rsidR="00FA6DC3">
        <w:rPr>
          <w:rFonts w:ascii="Times New Roman" w:hAnsi="Times New Roman" w:cs="Times New Roman"/>
          <w:sz w:val="28"/>
          <w:szCs w:val="28"/>
        </w:rPr>
        <w:t xml:space="preserve">ученики </w:t>
      </w:r>
      <w:r w:rsidR="00FA6DC3" w:rsidRPr="0042283C">
        <w:rPr>
          <w:rFonts w:ascii="Times New Roman" w:hAnsi="Times New Roman" w:cs="Times New Roman"/>
          <w:sz w:val="28"/>
          <w:szCs w:val="28"/>
        </w:rPr>
        <w:t>отличаются от прежних учеников. Они умеют спорить, размышлять, не ищут легких путей, умеют оценивать свою работу</w:t>
      </w:r>
      <w:r w:rsidR="00FA6DC3">
        <w:rPr>
          <w:rFonts w:ascii="Times New Roman" w:hAnsi="Times New Roman" w:cs="Times New Roman"/>
          <w:sz w:val="28"/>
          <w:szCs w:val="28"/>
        </w:rPr>
        <w:t xml:space="preserve">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и работу своих  товарищей,</w:t>
      </w:r>
      <w:r w:rsidR="00FA6DC3">
        <w:rPr>
          <w:rFonts w:ascii="Times New Roman" w:hAnsi="Times New Roman" w:cs="Times New Roman"/>
          <w:sz w:val="28"/>
          <w:szCs w:val="28"/>
        </w:rPr>
        <w:t xml:space="preserve"> (часто применяю этот метод</w:t>
      </w:r>
      <w:r w:rsidR="000D564E">
        <w:rPr>
          <w:rFonts w:ascii="Times New Roman" w:hAnsi="Times New Roman" w:cs="Times New Roman"/>
          <w:sz w:val="28"/>
          <w:szCs w:val="28"/>
        </w:rPr>
        <w:t xml:space="preserve"> при  проверке</w:t>
      </w:r>
      <w:r w:rsidR="00106956">
        <w:rPr>
          <w:rFonts w:ascii="Times New Roman" w:hAnsi="Times New Roman" w:cs="Times New Roman"/>
          <w:sz w:val="28"/>
          <w:szCs w:val="28"/>
        </w:rPr>
        <w:t xml:space="preserve"> чтения наизусть или пе</w:t>
      </w:r>
      <w:r w:rsidR="000D564E">
        <w:rPr>
          <w:rFonts w:ascii="Times New Roman" w:hAnsi="Times New Roman" w:cs="Times New Roman"/>
          <w:sz w:val="28"/>
          <w:szCs w:val="28"/>
        </w:rPr>
        <w:t>ре</w:t>
      </w:r>
      <w:r w:rsidR="00106956">
        <w:rPr>
          <w:rFonts w:ascii="Times New Roman" w:hAnsi="Times New Roman" w:cs="Times New Roman"/>
          <w:sz w:val="28"/>
          <w:szCs w:val="28"/>
        </w:rPr>
        <w:t>сказа</w:t>
      </w:r>
      <w:r w:rsidR="00FA6DC3">
        <w:rPr>
          <w:rFonts w:ascii="Times New Roman" w:hAnsi="Times New Roman" w:cs="Times New Roman"/>
          <w:sz w:val="28"/>
          <w:szCs w:val="28"/>
        </w:rPr>
        <w:t xml:space="preserve">), </w:t>
      </w:r>
      <w:r w:rsidR="00106956">
        <w:rPr>
          <w:rFonts w:ascii="Times New Roman" w:hAnsi="Times New Roman" w:cs="Times New Roman"/>
          <w:sz w:val="28"/>
          <w:szCs w:val="28"/>
        </w:rPr>
        <w:t>также дети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делают правильные выводы и предлагают пути решения проблемных ситуаций.</w:t>
      </w:r>
      <w:r w:rsidR="00FA6DC3">
        <w:rPr>
          <w:rFonts w:ascii="Times New Roman" w:hAnsi="Times New Roman" w:cs="Times New Roman"/>
          <w:sz w:val="28"/>
          <w:szCs w:val="28"/>
        </w:rPr>
        <w:t xml:space="preserve"> </w:t>
      </w:r>
      <w:r w:rsidR="000D564E">
        <w:rPr>
          <w:rFonts w:ascii="Times New Roman" w:hAnsi="Times New Roman" w:cs="Times New Roman"/>
          <w:sz w:val="28"/>
          <w:szCs w:val="28"/>
        </w:rPr>
        <w:t xml:space="preserve">  </w:t>
      </w:r>
      <w:r w:rsidR="00FA6DC3">
        <w:rPr>
          <w:rFonts w:ascii="Times New Roman" w:hAnsi="Times New Roman" w:cs="Times New Roman"/>
          <w:sz w:val="28"/>
          <w:szCs w:val="28"/>
        </w:rPr>
        <w:t>Часто задавая  домашнее задание  по окружающему миру, я предлагаю детям не просто под</w:t>
      </w:r>
      <w:r w:rsidR="00106956">
        <w:rPr>
          <w:rFonts w:ascii="Times New Roman" w:hAnsi="Times New Roman" w:cs="Times New Roman"/>
          <w:sz w:val="28"/>
          <w:szCs w:val="28"/>
        </w:rPr>
        <w:t>готовить пересказ или сообщение</w:t>
      </w:r>
      <w:r w:rsidR="00FA6DC3">
        <w:rPr>
          <w:rFonts w:ascii="Times New Roman" w:hAnsi="Times New Roman" w:cs="Times New Roman"/>
          <w:sz w:val="28"/>
          <w:szCs w:val="28"/>
        </w:rPr>
        <w:t xml:space="preserve">, а составить самостоятельно </w:t>
      </w:r>
      <w:r w:rsidR="00106956">
        <w:rPr>
          <w:rFonts w:ascii="Times New Roman" w:hAnsi="Times New Roman" w:cs="Times New Roman"/>
          <w:sz w:val="28"/>
          <w:szCs w:val="28"/>
        </w:rPr>
        <w:t xml:space="preserve">вопросы для опроса, при проверки </w:t>
      </w:r>
      <w:r w:rsidR="00FA6DC3">
        <w:rPr>
          <w:rFonts w:ascii="Times New Roman" w:hAnsi="Times New Roman" w:cs="Times New Roman"/>
          <w:sz w:val="28"/>
          <w:szCs w:val="28"/>
        </w:rPr>
        <w:t>домашнего задания.</w:t>
      </w:r>
      <w:r w:rsidR="00106956">
        <w:rPr>
          <w:rFonts w:ascii="Times New Roman" w:hAnsi="Times New Roman" w:cs="Times New Roman"/>
          <w:sz w:val="28"/>
          <w:szCs w:val="28"/>
        </w:rPr>
        <w:t xml:space="preserve"> Затем на уроке </w:t>
      </w:r>
      <w:r w:rsidR="000D564E">
        <w:rPr>
          <w:rFonts w:ascii="Times New Roman" w:hAnsi="Times New Roman" w:cs="Times New Roman"/>
          <w:sz w:val="28"/>
          <w:szCs w:val="28"/>
        </w:rPr>
        <w:t xml:space="preserve">я </w:t>
      </w:r>
      <w:r w:rsidR="00106956">
        <w:rPr>
          <w:rFonts w:ascii="Times New Roman" w:hAnsi="Times New Roman" w:cs="Times New Roman"/>
          <w:sz w:val="28"/>
          <w:szCs w:val="28"/>
        </w:rPr>
        <w:t>делю на группы. Дети поочерёдно задают вопросы  друг другу  ( получается некий бой</w:t>
      </w:r>
      <w:r w:rsidR="000D564E">
        <w:rPr>
          <w:rFonts w:ascii="Times New Roman" w:hAnsi="Times New Roman" w:cs="Times New Roman"/>
          <w:sz w:val="28"/>
          <w:szCs w:val="28"/>
        </w:rPr>
        <w:t xml:space="preserve"> </w:t>
      </w:r>
      <w:r w:rsidR="00106956">
        <w:rPr>
          <w:rFonts w:ascii="Times New Roman" w:hAnsi="Times New Roman" w:cs="Times New Roman"/>
          <w:sz w:val="28"/>
          <w:szCs w:val="28"/>
        </w:rPr>
        <w:t xml:space="preserve"> Кто-кого</w:t>
      </w:r>
      <w:r w:rsidR="000D564E">
        <w:rPr>
          <w:rFonts w:ascii="Times New Roman" w:hAnsi="Times New Roman" w:cs="Times New Roman"/>
          <w:sz w:val="28"/>
          <w:szCs w:val="28"/>
        </w:rPr>
        <w:t xml:space="preserve">  вопрос -ответ</w:t>
      </w:r>
      <w:r w:rsidR="00106956">
        <w:rPr>
          <w:rFonts w:ascii="Times New Roman" w:hAnsi="Times New Roman" w:cs="Times New Roman"/>
          <w:sz w:val="28"/>
          <w:szCs w:val="28"/>
        </w:rPr>
        <w:t>)</w:t>
      </w:r>
    </w:p>
    <w:p w:rsidR="001F62DB" w:rsidRDefault="00FA6DC3" w:rsidP="00A6366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Я активно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ользуюсь интеренет-ресурсами,  пополняя свои знания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по теме самообразования, при подготовке материала к урокам, также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делюсь своими нарабо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тками</w:t>
      </w:r>
      <w:r w:rsidR="00A63660">
        <w:rPr>
          <w:rFonts w:ascii="Times New Roman" w:hAnsi="Times New Roman" w:cs="Times New Roman"/>
          <w:sz w:val="28"/>
          <w:szCs w:val="28"/>
        </w:rPr>
        <w:t xml:space="preserve">  на </w:t>
      </w:r>
      <w:r w:rsidR="001F62DB">
        <w:rPr>
          <w:rFonts w:ascii="Times New Roman" w:hAnsi="Times New Roman" w:cs="Times New Roman"/>
          <w:sz w:val="28"/>
          <w:szCs w:val="28"/>
        </w:rPr>
        <w:t>личной страничке сайта</w:t>
      </w:r>
      <w:r w:rsidR="00A63660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A63660">
          <w:rPr>
            <w:rStyle w:val="a5"/>
            <w:color w:val="000000"/>
            <w:sz w:val="28"/>
            <w:szCs w:val="28"/>
          </w:rPr>
          <w:t>www.proshkolu.ru</w:t>
        </w:r>
      </w:hyperlink>
      <w:r w:rsidR="00A63660">
        <w:rPr>
          <w:rFonts w:ascii="Times New Roman" w:hAnsi="Times New Roman"/>
        </w:rPr>
        <w:t xml:space="preserve">;  </w:t>
      </w:r>
      <w:r w:rsidR="000D564E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 Я создала свой мини сайт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 на  </w:t>
      </w:r>
      <w:r w:rsidR="00106956" w:rsidRPr="001F62DB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ns</w:t>
      </w:r>
      <w:r w:rsidR="00106956" w:rsidRPr="001F62DB">
        <w:rPr>
          <w:rFonts w:ascii="Times New Roman" w:eastAsia="Times New Roman" w:hAnsi="Times New Roman" w:cs="Times New Roman"/>
          <w:sz w:val="28"/>
          <w:szCs w:val="28"/>
          <w:u w:val="single"/>
        </w:rPr>
        <w:t>. Портале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D564E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Являюсь частым гостем  других сайтов для учителей начальной школы.</w:t>
      </w:r>
      <w:r w:rsidR="00A636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63660" w:rsidRDefault="000D564E" w:rsidP="00A636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63660">
        <w:rPr>
          <w:rFonts w:ascii="Times New Roman" w:hAnsi="Times New Roman" w:cs="Times New Roman"/>
          <w:sz w:val="28"/>
          <w:szCs w:val="28"/>
        </w:rPr>
        <w:t>Постоянно посещаю, и в последнее время участвую в  районном методическом объединении.</w:t>
      </w:r>
    </w:p>
    <w:p w:rsidR="00A63660" w:rsidRDefault="00A63660" w:rsidP="00A636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D564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D564E">
        <w:rPr>
          <w:rFonts w:ascii="Times New Roman" w:hAnsi="Times New Roman" w:cs="Times New Roman"/>
          <w:sz w:val="28"/>
          <w:szCs w:val="28"/>
        </w:rPr>
        <w:t xml:space="preserve">В ноябре  я подала документы на 1 категорию, 17 января я еду в Ростов в институт усовершенствования . </w:t>
      </w:r>
    </w:p>
    <w:p w:rsidR="0042283C" w:rsidRPr="00FE59AC" w:rsidRDefault="00A63660" w:rsidP="00FE59AC">
      <w:pPr>
        <w:spacing w:after="0"/>
        <w:jc w:val="both"/>
        <w:rPr>
          <w:rFonts w:ascii="Comic Sans MS" w:hAnsi="Comic Sans MS" w:cs="Times New Roman"/>
          <w:b/>
          <w:sz w:val="24"/>
          <w:szCs w:val="24"/>
        </w:rPr>
      </w:pPr>
      <w:r w:rsidRPr="000D564E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0D564E" w:rsidRPr="000D564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0D564E">
        <w:rPr>
          <w:rFonts w:ascii="Times New Roman" w:hAnsi="Times New Roman" w:cs="Times New Roman"/>
          <w:b/>
          <w:sz w:val="28"/>
          <w:szCs w:val="28"/>
        </w:rPr>
        <w:t>В конце хочу поздравить всех с наступающим Новым годом!</w:t>
      </w:r>
      <w:r w:rsidRPr="000D564E">
        <w:rPr>
          <w:rFonts w:ascii="Comic Sans MS" w:hAnsi="Comic Sans MS" w:cs="Times New Roman"/>
          <w:b/>
          <w:sz w:val="24"/>
          <w:szCs w:val="24"/>
        </w:rPr>
        <w:t xml:space="preserve">. </w:t>
      </w:r>
      <w:r w:rsidR="0005166C" w:rsidRPr="000D564E">
        <w:rPr>
          <w:rFonts w:ascii="Comic Sans MS" w:hAnsi="Comic Sans MS" w:cs="Times New Roman"/>
          <w:b/>
          <w:sz w:val="24"/>
          <w:szCs w:val="24"/>
        </w:rPr>
        <w:t>Всем удачи, терпения</w:t>
      </w:r>
      <w:r w:rsidRPr="000D564E">
        <w:rPr>
          <w:rFonts w:ascii="Comic Sans MS" w:hAnsi="Comic Sans MS" w:cs="Times New Roman"/>
          <w:b/>
          <w:sz w:val="24"/>
          <w:szCs w:val="24"/>
        </w:rPr>
        <w:t>, крепкого здоровья</w:t>
      </w:r>
      <w:r w:rsidR="000D564E" w:rsidRPr="000D564E">
        <w:rPr>
          <w:rFonts w:ascii="Comic Sans MS" w:hAnsi="Comic Sans MS" w:cs="Times New Roman"/>
          <w:b/>
          <w:sz w:val="24"/>
          <w:szCs w:val="24"/>
        </w:rPr>
        <w:t>, благополучия в семье</w:t>
      </w:r>
      <w:r w:rsidRPr="000D564E">
        <w:rPr>
          <w:rFonts w:ascii="Comic Sans MS" w:hAnsi="Comic Sans MS" w:cs="Times New Roman"/>
          <w:b/>
          <w:sz w:val="24"/>
          <w:szCs w:val="24"/>
        </w:rPr>
        <w:t xml:space="preserve"> и творческого полёта.</w:t>
      </w:r>
      <w:bookmarkStart w:id="0" w:name="_GoBack"/>
      <w:bookmarkEnd w:id="0"/>
    </w:p>
    <w:p w:rsidR="00791759" w:rsidRPr="000D564E" w:rsidRDefault="00791759" w:rsidP="0042283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91759" w:rsidRPr="000D564E" w:rsidSect="00FE59AC">
      <w:pgSz w:w="11906" w:h="16838"/>
      <w:pgMar w:top="709" w:right="707" w:bottom="851" w:left="1276" w:header="708" w:footer="708" w:gutter="0"/>
      <w:pgBorders w:display="firstPage"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j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39EA"/>
    <w:multiLevelType w:val="hybridMultilevel"/>
    <w:tmpl w:val="B2060CD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DF8FAD2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254CE6"/>
    <w:multiLevelType w:val="hybridMultilevel"/>
    <w:tmpl w:val="D6C6E95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295BF4"/>
    <w:multiLevelType w:val="hybridMultilevel"/>
    <w:tmpl w:val="F50C6FA4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>
    <w:nsid w:val="46FF6E01"/>
    <w:multiLevelType w:val="hybridMultilevel"/>
    <w:tmpl w:val="F4C83A2C"/>
    <w:lvl w:ilvl="0" w:tplc="0419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>
    <w:nsid w:val="5FD076AA"/>
    <w:multiLevelType w:val="hybridMultilevel"/>
    <w:tmpl w:val="266C5592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4A20A8"/>
    <w:rsid w:val="0005166C"/>
    <w:rsid w:val="000D564E"/>
    <w:rsid w:val="00106956"/>
    <w:rsid w:val="00141F4E"/>
    <w:rsid w:val="001F62DB"/>
    <w:rsid w:val="003A7598"/>
    <w:rsid w:val="003F2E91"/>
    <w:rsid w:val="0042283C"/>
    <w:rsid w:val="00442901"/>
    <w:rsid w:val="004A20A8"/>
    <w:rsid w:val="004D4466"/>
    <w:rsid w:val="006518CA"/>
    <w:rsid w:val="006C1FD1"/>
    <w:rsid w:val="00791759"/>
    <w:rsid w:val="009214C1"/>
    <w:rsid w:val="00927951"/>
    <w:rsid w:val="00946AEE"/>
    <w:rsid w:val="00A108B8"/>
    <w:rsid w:val="00A63660"/>
    <w:rsid w:val="00AB3ABD"/>
    <w:rsid w:val="00AD3ED3"/>
    <w:rsid w:val="00B420F1"/>
    <w:rsid w:val="00B572A5"/>
    <w:rsid w:val="00F55F9F"/>
    <w:rsid w:val="00F60F9D"/>
    <w:rsid w:val="00F776B1"/>
    <w:rsid w:val="00FA6DC3"/>
    <w:rsid w:val="00FE5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4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1759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F77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A636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A63660"/>
    <w:rPr>
      <w:rFonts w:ascii="Times New Roman" w:hAnsi="Times New Roman" w:cs="Times New Roman" w:hint="default"/>
      <w:color w:val="3366C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56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roshkolu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D1A348-81B7-4575-8C54-1C7A4DBAE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1</Pages>
  <Words>1782</Words>
  <Characters>10163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9</cp:revision>
  <cp:lastPrinted>2013-12-28T17:54:00Z</cp:lastPrinted>
  <dcterms:created xsi:type="dcterms:W3CDTF">2013-12-27T18:05:00Z</dcterms:created>
  <dcterms:modified xsi:type="dcterms:W3CDTF">2021-03-15T17:01:00Z</dcterms:modified>
</cp:coreProperties>
</file>